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A1" w:rsidRPr="00A7290A" w:rsidRDefault="00C819A1" w:rsidP="00C819A1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C819A1" w:rsidRDefault="00C819A1" w:rsidP="00C819A1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C819A1" w:rsidRPr="00A7290A" w:rsidRDefault="00C819A1" w:rsidP="00C819A1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5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C819A1" w:rsidRDefault="00C819A1" w:rsidP="00C81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(Доп</w:t>
      </w:r>
      <w:r w:rsidR="00FA6FD9">
        <w:rPr>
          <w:rFonts w:ascii="Times New Roman" w:hAnsi="Times New Roman" w:cs="Times New Roman"/>
          <w:sz w:val="28"/>
          <w:szCs w:val="28"/>
        </w:rPr>
        <w:t xml:space="preserve">олнительная </w:t>
      </w:r>
      <w:proofErr w:type="spellStart"/>
      <w:r w:rsidR="00FA6FD9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0A777C" w:rsidRDefault="000A777C"/>
    <w:p w:rsidR="00E337E4" w:rsidRDefault="00E337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7E4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31D2B" w:rsidRDefault="00531D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D2B">
        <w:rPr>
          <w:rFonts w:ascii="Times New Roman" w:hAnsi="Times New Roman" w:cs="Times New Roman"/>
          <w:sz w:val="28"/>
          <w:szCs w:val="28"/>
        </w:rPr>
        <w:t xml:space="preserve">1.Пройти по ссылке и посмотреть </w:t>
      </w:r>
      <w:proofErr w:type="spellStart"/>
      <w:r w:rsidRPr="00531D2B">
        <w:rPr>
          <w:rFonts w:ascii="Times New Roman" w:hAnsi="Times New Roman" w:cs="Times New Roman"/>
          <w:sz w:val="28"/>
          <w:szCs w:val="28"/>
        </w:rPr>
        <w:t>видео</w:t>
      </w:r>
      <w:hyperlink r:id="rId5" w:history="1">
        <w:r w:rsidRPr="00531D2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D2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D2B">
          <w:rPr>
            <w:rStyle w:val="a4"/>
            <w:rFonts w:ascii="Times New Roman" w:hAnsi="Times New Roman" w:cs="Times New Roman"/>
            <w:sz w:val="28"/>
            <w:szCs w:val="28"/>
          </w:rPr>
          <w:t>youtu.be</w:t>
        </w:r>
        <w:proofErr w:type="spellEnd"/>
        <w:r w:rsidRPr="00531D2B">
          <w:rPr>
            <w:rStyle w:val="a4"/>
            <w:rFonts w:ascii="Times New Roman" w:hAnsi="Times New Roman" w:cs="Times New Roman"/>
            <w:sz w:val="28"/>
            <w:szCs w:val="28"/>
          </w:rPr>
          <w:t>/JkutYI6JFv4</w:t>
        </w:r>
      </w:hyperlink>
    </w:p>
    <w:p w:rsidR="00531D2B" w:rsidRDefault="00531D2B" w:rsidP="0053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1D2B">
        <w:rPr>
          <w:rFonts w:ascii="Times New Roman" w:hAnsi="Times New Roman" w:cs="Times New Roman"/>
          <w:sz w:val="28"/>
          <w:szCs w:val="28"/>
        </w:rPr>
        <w:t>. Законспектировать порядок диезов и бемолей в тетрадь, а так же квинтовый круг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.</w:t>
      </w:r>
    </w:p>
    <w:p w:rsidR="00AF0986" w:rsidRDefault="00531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End w:id="0"/>
      <w:r w:rsidRPr="0053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ритмическую последовательность в размере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31D2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31D2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31D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(8 тактов с использованием синкопы, четверть с точкой и 2 шестнадцатых)</w:t>
      </w:r>
    </w:p>
    <w:p w:rsidR="00AF0986" w:rsidRDefault="00AF09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986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A6FD9" w:rsidRDefault="00FA6FD9" w:rsidP="00FA6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литература» 4 год обучения прочитать стр.222-231. Ссылка на учебник на сайте ДШИ с. Городище в разделе «Библиотечный фонд»</w:t>
      </w:r>
    </w:p>
    <w:p w:rsidR="00FA6FD9" w:rsidRDefault="00FA6FD9" w:rsidP="00FA6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2.Записать список основных произведений Р.Шумана</w:t>
      </w:r>
    </w:p>
    <w:p w:rsidR="00AF0986" w:rsidRDefault="00FA6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3.Слушать</w:t>
      </w:r>
      <w:r w:rsidRPr="00FA6FD9">
        <w:t xml:space="preserve"> </w:t>
      </w:r>
      <w:hyperlink r:id="rId6" w:history="1">
        <w:r w:rsidRPr="00506F12">
          <w:rPr>
            <w:rStyle w:val="a4"/>
            <w:rFonts w:ascii="Times New Roman" w:hAnsi="Times New Roman" w:cs="Times New Roman"/>
            <w:sz w:val="28"/>
            <w:szCs w:val="28"/>
          </w:rPr>
          <w:t>https://lightaudio.ru/mp3/шуман.%20карнавал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506F12">
          <w:rPr>
            <w:rStyle w:val="a4"/>
            <w:rFonts w:ascii="Times New Roman" w:hAnsi="Times New Roman" w:cs="Times New Roman"/>
            <w:sz w:val="28"/>
            <w:szCs w:val="28"/>
          </w:rPr>
          <w:t>https://lightaudio.ru/mp3/шуман.%20карнавал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FD9">
        <w:rPr>
          <w:rFonts w:ascii="Times New Roman" w:hAnsi="Times New Roman" w:cs="Times New Roman"/>
          <w:sz w:val="28"/>
          <w:szCs w:val="28"/>
        </w:rPr>
        <w:t>https://lightaudio.ru/mp3/шуман.%20карнавал</w:t>
      </w:r>
    </w:p>
    <w:p w:rsidR="00AF0986" w:rsidRPr="00AF0986" w:rsidRDefault="00AF09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986">
        <w:rPr>
          <w:rFonts w:ascii="Times New Roman" w:hAnsi="Times New Roman" w:cs="Times New Roman"/>
          <w:b/>
          <w:sz w:val="28"/>
          <w:szCs w:val="28"/>
          <w:u w:val="single"/>
        </w:rPr>
        <w:t>Задание по хору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F0986" w:rsidRPr="00C92EC3" w:rsidRDefault="00AF0986" w:rsidP="00AF0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B5248">
        <w:rPr>
          <w:rFonts w:ascii="Times New Roman" w:hAnsi="Times New Roman"/>
          <w:sz w:val="28"/>
          <w:szCs w:val="28"/>
        </w:rPr>
        <w:t>Учить слова</w:t>
      </w:r>
      <w:r w:rsidRPr="00ED55D9">
        <w:rPr>
          <w:rFonts w:ascii="Times New Roman" w:hAnsi="Times New Roman"/>
          <w:sz w:val="28"/>
          <w:szCs w:val="28"/>
        </w:rPr>
        <w:t xml:space="preserve"> песен</w:t>
      </w:r>
      <w:r w:rsidRPr="006B5248">
        <w:rPr>
          <w:rFonts w:ascii="Times New Roman" w:hAnsi="Times New Roman"/>
          <w:sz w:val="28"/>
          <w:szCs w:val="28"/>
        </w:rPr>
        <w:t xml:space="preserve">. </w:t>
      </w:r>
    </w:p>
    <w:p w:rsidR="00AF0986" w:rsidRPr="003772D5" w:rsidRDefault="00AF0986" w:rsidP="00AF09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772D5">
        <w:rPr>
          <w:rFonts w:ascii="Times New Roman" w:hAnsi="Times New Roman"/>
          <w:sz w:val="28"/>
          <w:szCs w:val="28"/>
        </w:rPr>
        <w:t>Играть партитуру на инструменте.</w:t>
      </w:r>
    </w:p>
    <w:p w:rsidR="00AF0986" w:rsidRDefault="00AF0986" w:rsidP="00AF09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772D5">
        <w:rPr>
          <w:rFonts w:ascii="Times New Roman" w:hAnsi="Times New Roman"/>
          <w:sz w:val="28"/>
          <w:szCs w:val="28"/>
        </w:rPr>
        <w:t>Прор</w:t>
      </w:r>
      <w:r>
        <w:rPr>
          <w:rFonts w:ascii="Times New Roman" w:hAnsi="Times New Roman"/>
          <w:sz w:val="28"/>
          <w:szCs w:val="28"/>
        </w:rPr>
        <w:t>аботать свою мелодическую линию:</w:t>
      </w:r>
    </w:p>
    <w:p w:rsidR="00AF0986" w:rsidRDefault="00AF0986" w:rsidP="00AF09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AF0986" w:rsidRDefault="00AF0986" w:rsidP="00AF0986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AF0986" w:rsidRDefault="00AF0986" w:rsidP="00AF09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AF0986" w:rsidRDefault="00AF0986" w:rsidP="00AF09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</w:t>
      </w:r>
    </w:p>
    <w:p w:rsidR="00AF0986" w:rsidRDefault="00AF0986" w:rsidP="00AF09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AF0986" w:rsidRDefault="00AF0986" w:rsidP="00AF09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</w:t>
      </w:r>
    </w:p>
    <w:p w:rsidR="00AF0986" w:rsidRDefault="00AF0986">
      <w:pPr>
        <w:rPr>
          <w:rFonts w:ascii="Times New Roman" w:hAnsi="Times New Roman" w:cs="Times New Roman"/>
          <w:sz w:val="28"/>
          <w:szCs w:val="28"/>
        </w:rPr>
      </w:pPr>
    </w:p>
    <w:sectPr w:rsidR="00AF0986" w:rsidSect="000A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EAF4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A1"/>
    <w:rsid w:val="000A777C"/>
    <w:rsid w:val="003A092B"/>
    <w:rsid w:val="00531D2B"/>
    <w:rsid w:val="0056201E"/>
    <w:rsid w:val="00A25486"/>
    <w:rsid w:val="00A8058B"/>
    <w:rsid w:val="00AF0986"/>
    <w:rsid w:val="00B07F4F"/>
    <w:rsid w:val="00C819A1"/>
    <w:rsid w:val="00E337E4"/>
    <w:rsid w:val="00E347E6"/>
    <w:rsid w:val="00FA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C8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19A1"/>
    <w:rPr>
      <w:b/>
      <w:bCs/>
    </w:rPr>
  </w:style>
  <w:style w:type="character" w:styleId="a4">
    <w:name w:val="Hyperlink"/>
    <w:basedOn w:val="a0"/>
    <w:rsid w:val="00AF0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oJBo-ZX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ghtaudio.ru/mp3/&#1096;&#1091;&#1084;&#1072;&#1085;.%20&#1082;&#1072;&#1088;&#1085;&#1072;&#1074;&#1072;&#108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htaudio.ru/mp3/&#1096;&#1091;&#1084;&#1072;&#1085;.%20&#1082;&#1072;&#1088;&#1085;&#1072;&#1074;&#1072;&#1083;" TargetMode="External"/><Relationship Id="rId5" Type="http://schemas.openxmlformats.org/officeDocument/2006/relationships/hyperlink" Target="https://youtu.be/JkutYI6JFv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2020-04-04T10:49:00Z</dcterms:created>
  <dcterms:modified xsi:type="dcterms:W3CDTF">2020-04-04T12:05:00Z</dcterms:modified>
</cp:coreProperties>
</file>